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E21" w:rsidRPr="00D9181F" w:rsidRDefault="00954E21" w:rsidP="00954E21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D9181F">
        <w:rPr>
          <w:rFonts w:ascii="Times New Roman" w:hAnsi="Times New Roman" w:cs="Times New Roman"/>
          <w:sz w:val="16"/>
          <w:szCs w:val="16"/>
        </w:rPr>
        <w:t xml:space="preserve">     Приложение </w:t>
      </w:r>
      <w:r w:rsidR="002D04E0">
        <w:rPr>
          <w:rFonts w:ascii="Times New Roman" w:hAnsi="Times New Roman" w:cs="Times New Roman"/>
          <w:sz w:val="16"/>
          <w:szCs w:val="16"/>
        </w:rPr>
        <w:t>2</w:t>
      </w:r>
    </w:p>
    <w:p w:rsidR="00845C69" w:rsidRDefault="00845C69" w:rsidP="00845C6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к Решению Собрания депутатов </w:t>
      </w:r>
    </w:p>
    <w:p w:rsidR="00845C69" w:rsidRDefault="00845C69" w:rsidP="00845C6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Красюковского сельского поселения №105 от 11 апреля 2016 года </w:t>
      </w:r>
    </w:p>
    <w:p w:rsidR="00845C69" w:rsidRDefault="00845C69" w:rsidP="00845C6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«Об  отчете, об  исполнении  бюджета Красюковского сельского  </w:t>
      </w:r>
    </w:p>
    <w:p w:rsidR="00845C69" w:rsidRDefault="00845C69" w:rsidP="00845C6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поселения Октябрьского района за  2015 год"</w:t>
      </w:r>
    </w:p>
    <w:p w:rsidR="00954E21" w:rsidRPr="00954E21" w:rsidRDefault="00954E21">
      <w:pPr>
        <w:rPr>
          <w:rFonts w:ascii="Times New Roman" w:hAnsi="Times New Roman" w:cs="Times New Roman"/>
          <w:sz w:val="18"/>
          <w:szCs w:val="18"/>
        </w:rPr>
      </w:pPr>
    </w:p>
    <w:p w:rsidR="00954E21" w:rsidRPr="00954E21" w:rsidRDefault="00954E21" w:rsidP="00954E21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954E21">
        <w:rPr>
          <w:rFonts w:ascii="Times New Roman" w:hAnsi="Times New Roman" w:cs="Times New Roman"/>
          <w:sz w:val="18"/>
          <w:szCs w:val="18"/>
        </w:rPr>
        <w:t xml:space="preserve">Доходы бюджета Красюковского сельского поселения Октябрьского района по кодам видов доходов, подвидов доходов, классификации операций сектора государственного управления, относящихся к доходам бюджета Красюковского сельского поселения </w:t>
      </w:r>
      <w:r w:rsidR="004F132E" w:rsidRPr="00954E21">
        <w:rPr>
          <w:rFonts w:ascii="Times New Roman" w:hAnsi="Times New Roman" w:cs="Times New Roman"/>
          <w:sz w:val="18"/>
          <w:szCs w:val="18"/>
        </w:rPr>
        <w:t xml:space="preserve">Октябрьского района </w:t>
      </w:r>
      <w:bookmarkStart w:id="0" w:name="_GoBack"/>
      <w:bookmarkEnd w:id="0"/>
      <w:r w:rsidRPr="00954E21">
        <w:rPr>
          <w:rFonts w:ascii="Times New Roman" w:hAnsi="Times New Roman" w:cs="Times New Roman"/>
          <w:sz w:val="18"/>
          <w:szCs w:val="18"/>
        </w:rPr>
        <w:t>за 2015 год</w:t>
      </w:r>
    </w:p>
    <w:tbl>
      <w:tblPr>
        <w:tblW w:w="94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6147"/>
        <w:gridCol w:w="1134"/>
      </w:tblGrid>
      <w:tr w:rsidR="00954E21" w:rsidRPr="00954E21" w:rsidTr="00954E21">
        <w:trPr>
          <w:trHeight w:val="375"/>
        </w:trPr>
        <w:tc>
          <w:tcPr>
            <w:tcW w:w="94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(тыс. рублей)</w:t>
            </w:r>
          </w:p>
        </w:tc>
      </w:tr>
      <w:tr w:rsidR="00954E21" w:rsidRPr="00954E21" w:rsidTr="00954E21">
        <w:trPr>
          <w:trHeight w:val="46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54E21" w:rsidRPr="00954E21" w:rsidRDefault="00954E21" w:rsidP="0095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БК РФ</w:t>
            </w:r>
          </w:p>
        </w:tc>
        <w:tc>
          <w:tcPr>
            <w:tcW w:w="6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54E21" w:rsidRPr="00954E21" w:rsidRDefault="00954E21" w:rsidP="0095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статьи доходов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54E21" w:rsidRPr="00954E21" w:rsidRDefault="00954E21" w:rsidP="0095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Кассовое исполнение</w:t>
            </w:r>
          </w:p>
        </w:tc>
      </w:tr>
      <w:tr w:rsidR="00954E21" w:rsidRPr="00954E21" w:rsidTr="00954E21">
        <w:trPr>
          <w:trHeight w:val="33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954E21" w:rsidRPr="00954E21" w:rsidTr="00954E21">
        <w:trPr>
          <w:trHeight w:val="3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bookmarkStart w:id="1" w:name="RANGE!A10:C71"/>
            <w:bookmarkStart w:id="2" w:name="RANGE!A10:B71"/>
            <w:bookmarkEnd w:id="1"/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1 00 00000 00 0000 000</w:t>
            </w:r>
            <w:bookmarkEnd w:id="2"/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9 263,8</w:t>
            </w:r>
          </w:p>
        </w:tc>
      </w:tr>
      <w:tr w:rsidR="00954E21" w:rsidRPr="00954E21" w:rsidTr="00954E21">
        <w:trPr>
          <w:trHeight w:val="3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1 01 00000 00 0000 000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НАЛОГИ НА ПРИБЫЛЬ,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1 863,8</w:t>
            </w:r>
          </w:p>
        </w:tc>
      </w:tr>
      <w:tr w:rsidR="00954E21" w:rsidRPr="00954E21" w:rsidTr="00954E21">
        <w:trPr>
          <w:trHeight w:val="3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1 01 02000 01 0000 110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1 863,8</w:t>
            </w:r>
          </w:p>
        </w:tc>
      </w:tr>
      <w:tr w:rsidR="00954E21" w:rsidRPr="00954E21" w:rsidTr="00954E21">
        <w:trPr>
          <w:trHeight w:val="1107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1 01 02010 01 0000 110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1 853,5</w:t>
            </w:r>
          </w:p>
        </w:tc>
      </w:tr>
      <w:tr w:rsidR="00954E21" w:rsidRPr="00954E21" w:rsidTr="00954E21">
        <w:trPr>
          <w:trHeight w:val="139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1 01 02020 01 0000 110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5,2</w:t>
            </w:r>
          </w:p>
        </w:tc>
      </w:tr>
      <w:tr w:rsidR="00954E21" w:rsidRPr="00954E21" w:rsidTr="00954E21">
        <w:trPr>
          <w:trHeight w:val="78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1 01 02030 01 0000 110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5,1</w:t>
            </w:r>
          </w:p>
        </w:tc>
      </w:tr>
      <w:tr w:rsidR="00954E21" w:rsidRPr="00954E21" w:rsidTr="00954E21">
        <w:trPr>
          <w:trHeight w:val="64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1 03 00000 00 0000 000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1 789,3</w:t>
            </w:r>
          </w:p>
        </w:tc>
      </w:tr>
      <w:tr w:rsidR="00954E21" w:rsidRPr="00954E21" w:rsidTr="00954E21">
        <w:trPr>
          <w:trHeight w:val="45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1 03 02000 01 0000 110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1 789,3</w:t>
            </w:r>
          </w:p>
        </w:tc>
      </w:tr>
      <w:tr w:rsidR="00954E21" w:rsidRPr="00954E21" w:rsidTr="00954E21">
        <w:trPr>
          <w:trHeight w:val="1057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1 03 02230 01 0000 110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623,7</w:t>
            </w:r>
          </w:p>
        </w:tc>
      </w:tr>
      <w:tr w:rsidR="00954E21" w:rsidRPr="00954E21" w:rsidTr="00954E21">
        <w:trPr>
          <w:trHeight w:val="120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1 03 02240 01 0000 110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инжекторных</w:t>
            </w:r>
            <w:proofErr w:type="spellEnd"/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16,9</w:t>
            </w:r>
          </w:p>
        </w:tc>
      </w:tr>
      <w:tr w:rsidR="00954E21" w:rsidRPr="00954E21" w:rsidTr="00954E21">
        <w:trPr>
          <w:trHeight w:val="101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1 03 02250 01 0000 110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1 228,9</w:t>
            </w:r>
          </w:p>
        </w:tc>
      </w:tr>
      <w:tr w:rsidR="00954E21" w:rsidRPr="00954E21" w:rsidTr="00954E21">
        <w:trPr>
          <w:trHeight w:val="8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1 03 02260 01 0000 110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-80,2</w:t>
            </w:r>
          </w:p>
        </w:tc>
      </w:tr>
      <w:tr w:rsidR="00954E21" w:rsidRPr="00954E21" w:rsidTr="00954E21">
        <w:trPr>
          <w:trHeight w:val="3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1 05 00000 00 0000 000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1 293,4</w:t>
            </w:r>
          </w:p>
        </w:tc>
      </w:tr>
      <w:tr w:rsidR="00954E21" w:rsidRPr="00954E21" w:rsidTr="00954E21">
        <w:trPr>
          <w:trHeight w:val="64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1 05 01000 00 0000 110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267,7</w:t>
            </w:r>
          </w:p>
        </w:tc>
      </w:tr>
      <w:tr w:rsidR="00954E21" w:rsidRPr="00954E21" w:rsidTr="00954E21">
        <w:trPr>
          <w:trHeight w:val="64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1 05 01010 01 0000 110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64,3</w:t>
            </w:r>
          </w:p>
        </w:tc>
      </w:tr>
      <w:tr w:rsidR="00954E21" w:rsidRPr="00954E21" w:rsidTr="00954E21">
        <w:trPr>
          <w:trHeight w:val="64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1 05 01011 01 0000 110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64,3</w:t>
            </w:r>
          </w:p>
        </w:tc>
      </w:tr>
      <w:tr w:rsidR="00954E21" w:rsidRPr="00954E21" w:rsidTr="00954E21">
        <w:trPr>
          <w:trHeight w:val="64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1 05 01020 01 0000 110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185,0</w:t>
            </w:r>
          </w:p>
        </w:tc>
      </w:tr>
      <w:tr w:rsidR="00954E21" w:rsidRPr="00954E21" w:rsidTr="00954E21">
        <w:trPr>
          <w:trHeight w:val="64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1 05 01021 01 0000 110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185,0</w:t>
            </w:r>
          </w:p>
        </w:tc>
      </w:tr>
      <w:tr w:rsidR="00954E21" w:rsidRPr="00954E21" w:rsidTr="00954E21">
        <w:trPr>
          <w:trHeight w:val="46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1 05 01050 01 0000 110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Минимальный налог, зачисляемый в бюджеты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18,4</w:t>
            </w:r>
          </w:p>
        </w:tc>
      </w:tr>
      <w:tr w:rsidR="00954E21" w:rsidRPr="00954E21" w:rsidTr="00954E21">
        <w:trPr>
          <w:trHeight w:val="3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1 05 03000 01 0000 110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1 025,7</w:t>
            </w:r>
          </w:p>
        </w:tc>
      </w:tr>
      <w:tr w:rsidR="00954E21" w:rsidRPr="00954E21" w:rsidTr="00954E21">
        <w:trPr>
          <w:trHeight w:val="3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1 05 03010 01 0000 110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1 025,7</w:t>
            </w:r>
          </w:p>
        </w:tc>
      </w:tr>
      <w:tr w:rsidR="00954E21" w:rsidRPr="00954E21" w:rsidTr="00954E21">
        <w:trPr>
          <w:trHeight w:val="3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1 06 00000 00 0000 000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НАЛОГИ НА ИМУЩЕСТВО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3 911,3</w:t>
            </w:r>
          </w:p>
        </w:tc>
      </w:tr>
      <w:tr w:rsidR="00954E21" w:rsidRPr="00954E21" w:rsidTr="00954E21">
        <w:trPr>
          <w:trHeight w:val="3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1 06 01000 00 0000 110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615,2</w:t>
            </w:r>
          </w:p>
        </w:tc>
      </w:tr>
      <w:tr w:rsidR="00954E21" w:rsidRPr="00954E21" w:rsidTr="00954E21">
        <w:trPr>
          <w:trHeight w:val="64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1 06 01030 10 0000 110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615,2</w:t>
            </w:r>
          </w:p>
        </w:tc>
      </w:tr>
      <w:tr w:rsidR="00954E21" w:rsidRPr="00954E21" w:rsidTr="00954E21">
        <w:trPr>
          <w:trHeight w:val="3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1 06 06000 00 0000 110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3 296,1</w:t>
            </w:r>
          </w:p>
        </w:tc>
      </w:tr>
      <w:tr w:rsidR="00954E21" w:rsidRPr="00954E21" w:rsidTr="00954E21">
        <w:trPr>
          <w:trHeight w:val="3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1 06 06030 00 0000 110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Земельный налог с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997,1</w:t>
            </w:r>
          </w:p>
        </w:tc>
      </w:tr>
      <w:tr w:rsidR="00954E21" w:rsidRPr="00954E21" w:rsidTr="00954E21">
        <w:trPr>
          <w:trHeight w:val="64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1 06 06033 10 0000 110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997,1</w:t>
            </w:r>
          </w:p>
        </w:tc>
      </w:tr>
      <w:tr w:rsidR="00954E21" w:rsidRPr="00954E21" w:rsidTr="00954E21">
        <w:trPr>
          <w:trHeight w:val="3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1 06 06040 00 0000 110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2 299,0</w:t>
            </w:r>
          </w:p>
        </w:tc>
      </w:tr>
      <w:tr w:rsidR="00954E21" w:rsidRPr="00954E21" w:rsidTr="00954E21">
        <w:trPr>
          <w:trHeight w:val="64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1 06 06043 10 0000 110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2 299,0</w:t>
            </w:r>
          </w:p>
        </w:tc>
      </w:tr>
      <w:tr w:rsidR="00954E21" w:rsidRPr="00954E21" w:rsidTr="00954E21">
        <w:trPr>
          <w:trHeight w:val="3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1 08 00000 00 0000 000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ГОСУДАРСТВЕННАЯ ПОШЛИНА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20,8</w:t>
            </w:r>
          </w:p>
        </w:tc>
      </w:tr>
      <w:tr w:rsidR="00954E21" w:rsidRPr="00954E21" w:rsidTr="00954E21">
        <w:trPr>
          <w:trHeight w:val="726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1 08 04000 01 0000 110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20,8</w:t>
            </w:r>
          </w:p>
        </w:tc>
      </w:tr>
      <w:tr w:rsidR="00954E21" w:rsidRPr="00954E21" w:rsidTr="00954E21">
        <w:trPr>
          <w:trHeight w:val="896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1 08 04020 01 0000 110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20,8</w:t>
            </w:r>
          </w:p>
        </w:tc>
      </w:tr>
      <w:tr w:rsidR="00954E21" w:rsidRPr="00954E21" w:rsidTr="00954E21">
        <w:trPr>
          <w:trHeight w:val="64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1 11 00000 00 0000 000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226,7</w:t>
            </w:r>
          </w:p>
        </w:tc>
      </w:tr>
      <w:tr w:rsidR="00954E21" w:rsidRPr="00954E21" w:rsidTr="00954E21">
        <w:trPr>
          <w:trHeight w:val="937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1 11 05000 00 0000 120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Доходы, получаемые  в  виде  арендной  либо  иной платы  за  передачу  в   возмездное   пользование государственного и муниципального  имущества  (за исключением имущества бюджетных и автономных  учреждений,  а также имущества государственных  и  муниципальных 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224,3</w:t>
            </w:r>
          </w:p>
        </w:tc>
      </w:tr>
      <w:tr w:rsidR="00954E21" w:rsidRPr="00954E21" w:rsidTr="00954E21">
        <w:trPr>
          <w:trHeight w:val="1116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1 11 05030 00 0000 120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224,3</w:t>
            </w:r>
          </w:p>
        </w:tc>
      </w:tr>
      <w:tr w:rsidR="00954E21" w:rsidRPr="00954E21" w:rsidTr="00954E21">
        <w:trPr>
          <w:trHeight w:val="82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1 11 05035 10 0000 120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224,3</w:t>
            </w:r>
          </w:p>
        </w:tc>
      </w:tr>
      <w:tr w:rsidR="00954E21" w:rsidRPr="00954E21" w:rsidTr="00954E21">
        <w:trPr>
          <w:trHeight w:val="5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1 11 07000 00 0000 120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Платежи от государственных и муниципальных унитарных предприятий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2,4</w:t>
            </w:r>
          </w:p>
        </w:tc>
      </w:tr>
      <w:tr w:rsidR="00954E21" w:rsidRPr="00954E21" w:rsidTr="00954E21">
        <w:trPr>
          <w:trHeight w:val="777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1 11 07010 00 0000 120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Доходы от перечисления части прибыли государственных и муниципальных унитарных предприятий, остающейся после уплаты налогов и обязательных платежей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2,4</w:t>
            </w:r>
          </w:p>
        </w:tc>
      </w:tr>
      <w:tr w:rsidR="00954E21" w:rsidRPr="00954E21" w:rsidTr="00954E21">
        <w:trPr>
          <w:trHeight w:val="75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1 11 07015 10 0000 120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поселениями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2,4</w:t>
            </w:r>
          </w:p>
        </w:tc>
      </w:tr>
      <w:tr w:rsidR="00954E21" w:rsidRPr="00954E21" w:rsidTr="00954E21">
        <w:trPr>
          <w:trHeight w:val="56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1 14 00000 00 0000 000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ДОХОДЫ ОТ ПРОДАЖИ МАТЕРИАЛЬНЫХ И НЕМАТЕРИАЛЬНЫХ АКТИВОВ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25,6</w:t>
            </w:r>
          </w:p>
        </w:tc>
      </w:tr>
      <w:tr w:rsidR="00954E21" w:rsidRPr="00954E21" w:rsidTr="00954E21">
        <w:trPr>
          <w:trHeight w:val="1271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1 14 02000 00 0000 000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25,6</w:t>
            </w:r>
          </w:p>
        </w:tc>
      </w:tr>
      <w:tr w:rsidR="00954E21" w:rsidRPr="00954E21" w:rsidTr="00954E21">
        <w:trPr>
          <w:trHeight w:val="90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1 14 02050 10 0000 440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Доходы от реализации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25,6</w:t>
            </w:r>
          </w:p>
        </w:tc>
      </w:tr>
      <w:tr w:rsidR="00954E21" w:rsidRPr="00954E21" w:rsidTr="00954E21">
        <w:trPr>
          <w:trHeight w:val="1199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1 14 02053 10 0000 440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25,6</w:t>
            </w:r>
          </w:p>
        </w:tc>
      </w:tr>
      <w:tr w:rsidR="00954E21" w:rsidRPr="00954E21" w:rsidTr="00954E21">
        <w:trPr>
          <w:trHeight w:val="48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1 16 00000 00 0000 000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ШТРАФЫ, САНКЦИИ, ВОЗМЕЩЕНИЕ УЩЕРБА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132,9</w:t>
            </w:r>
          </w:p>
        </w:tc>
      </w:tr>
      <w:tr w:rsidR="00954E21" w:rsidRPr="00954E21" w:rsidTr="00954E21">
        <w:trPr>
          <w:trHeight w:val="73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1 16 51000 02 0000 140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80,7</w:t>
            </w:r>
          </w:p>
        </w:tc>
      </w:tr>
      <w:tr w:rsidR="00954E21" w:rsidRPr="00954E21" w:rsidTr="00954E21">
        <w:trPr>
          <w:trHeight w:val="786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1 16 51040 02 0000 140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80,7</w:t>
            </w:r>
          </w:p>
        </w:tc>
      </w:tr>
      <w:tr w:rsidR="00954E21" w:rsidRPr="00954E21" w:rsidTr="00954E21">
        <w:trPr>
          <w:trHeight w:val="54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1 16 90000 00 0000 140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52,2</w:t>
            </w:r>
          </w:p>
        </w:tc>
      </w:tr>
      <w:tr w:rsidR="00954E21" w:rsidRPr="00954E21" w:rsidTr="00954E21">
        <w:trPr>
          <w:trHeight w:val="55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1 16 90050 10 0000 140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52,2</w:t>
            </w:r>
          </w:p>
        </w:tc>
      </w:tr>
      <w:tr w:rsidR="00954E21" w:rsidRPr="00954E21" w:rsidTr="00954E21">
        <w:trPr>
          <w:trHeight w:val="3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2 00 00000 00 0000 000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28 705,7</w:t>
            </w:r>
          </w:p>
        </w:tc>
      </w:tr>
      <w:tr w:rsidR="00954E21" w:rsidRPr="00954E21" w:rsidTr="00954E21">
        <w:trPr>
          <w:trHeight w:val="566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2 02 00000 00 0000 000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28 705,7</w:t>
            </w:r>
          </w:p>
        </w:tc>
      </w:tr>
      <w:tr w:rsidR="00954E21" w:rsidRPr="00954E21" w:rsidTr="00954E21">
        <w:trPr>
          <w:trHeight w:val="49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2 02 01000 00 0000 151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11 113,6</w:t>
            </w:r>
          </w:p>
        </w:tc>
      </w:tr>
      <w:tr w:rsidR="00954E21" w:rsidRPr="00954E21" w:rsidTr="00954E21">
        <w:trPr>
          <w:trHeight w:val="3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2 02 01001 00 0000 151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11 113,6</w:t>
            </w:r>
          </w:p>
        </w:tc>
      </w:tr>
      <w:tr w:rsidR="00954E21" w:rsidRPr="00954E21" w:rsidTr="00954E21">
        <w:trPr>
          <w:trHeight w:val="43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2 02 01001 10 0000 151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11 113,6</w:t>
            </w:r>
          </w:p>
        </w:tc>
      </w:tr>
      <w:tr w:rsidR="00954E21" w:rsidRPr="00954E21" w:rsidTr="00954E21">
        <w:trPr>
          <w:trHeight w:val="567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2 02 03000 00 0000 151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164,9</w:t>
            </w:r>
          </w:p>
        </w:tc>
      </w:tr>
      <w:tr w:rsidR="00954E21" w:rsidRPr="00954E21" w:rsidTr="00954E21">
        <w:trPr>
          <w:trHeight w:val="407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2 02 03015 00 0000 151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164,7</w:t>
            </w:r>
          </w:p>
        </w:tc>
      </w:tr>
      <w:tr w:rsidR="00954E21" w:rsidRPr="00954E21" w:rsidTr="00954E21">
        <w:trPr>
          <w:trHeight w:val="47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2 02 03015 10 0000 151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164,7</w:t>
            </w:r>
          </w:p>
        </w:tc>
      </w:tr>
      <w:tr w:rsidR="00954E21" w:rsidRPr="00954E21" w:rsidTr="00954E21">
        <w:trPr>
          <w:trHeight w:val="5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2 02 03024 00 0000 151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0,2</w:t>
            </w:r>
          </w:p>
        </w:tc>
      </w:tr>
      <w:tr w:rsidR="00954E21" w:rsidRPr="00954E21" w:rsidTr="00954E21">
        <w:trPr>
          <w:trHeight w:val="54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2 02 03024 10 0000 151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</w:t>
            </w:r>
          </w:p>
        </w:tc>
      </w:tr>
      <w:tr w:rsidR="00954E21" w:rsidRPr="00954E21" w:rsidTr="00954E21">
        <w:trPr>
          <w:trHeight w:val="411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2 02 04000 00 0000 151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17 427,2</w:t>
            </w:r>
          </w:p>
        </w:tc>
      </w:tr>
      <w:tr w:rsidR="00954E21" w:rsidRPr="00954E21" w:rsidTr="00954E21">
        <w:trPr>
          <w:trHeight w:val="41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2 02 04999 00 0000 151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Прочие межбюджетные трансферты, передаваемые бюджетам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17 427,2</w:t>
            </w:r>
          </w:p>
        </w:tc>
      </w:tr>
      <w:tr w:rsidR="00954E21" w:rsidRPr="00954E21" w:rsidTr="00954E21">
        <w:trPr>
          <w:trHeight w:val="48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2 02 04999 10 0000 151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17 427,2</w:t>
            </w:r>
          </w:p>
        </w:tc>
      </w:tr>
      <w:tr w:rsidR="00954E21" w:rsidRPr="00954E21" w:rsidTr="00954E21">
        <w:trPr>
          <w:trHeight w:val="3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 доходов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54E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37 969,5</w:t>
            </w:r>
          </w:p>
        </w:tc>
      </w:tr>
      <w:tr w:rsidR="00954E21" w:rsidRPr="00954E21" w:rsidTr="00954E21">
        <w:trPr>
          <w:trHeight w:val="40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4E21" w:rsidRPr="00954E21" w:rsidRDefault="00954E21" w:rsidP="00954E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E21" w:rsidRPr="00954E21" w:rsidRDefault="00954E21" w:rsidP="00954E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54E21" w:rsidRPr="00954E21" w:rsidTr="00954E21">
        <w:trPr>
          <w:trHeight w:val="510"/>
        </w:trPr>
        <w:tc>
          <w:tcPr>
            <w:tcW w:w="94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4E21" w:rsidRPr="00954E21" w:rsidRDefault="00845C69" w:rsidP="00954E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954E21" w:rsidRPr="00954E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пециалист 1 категории по делопроизводству и архивной работе                                                Л.О. Тарасова</w:t>
            </w:r>
          </w:p>
        </w:tc>
      </w:tr>
    </w:tbl>
    <w:p w:rsidR="009A442E" w:rsidRPr="00954E21" w:rsidRDefault="009A442E" w:rsidP="00954E21">
      <w:pPr>
        <w:tabs>
          <w:tab w:val="left" w:pos="2410"/>
          <w:tab w:val="left" w:pos="9356"/>
        </w:tabs>
        <w:rPr>
          <w:rFonts w:ascii="Times New Roman" w:hAnsi="Times New Roman" w:cs="Times New Roman"/>
          <w:sz w:val="18"/>
          <w:szCs w:val="18"/>
        </w:rPr>
      </w:pPr>
    </w:p>
    <w:sectPr w:rsidR="009A442E" w:rsidRPr="00954E21" w:rsidSect="00954E21">
      <w:pgSz w:w="11906" w:h="16838"/>
      <w:pgMar w:top="568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7DD"/>
    <w:rsid w:val="002D04E0"/>
    <w:rsid w:val="004F132E"/>
    <w:rsid w:val="007727DD"/>
    <w:rsid w:val="00845C69"/>
    <w:rsid w:val="00954E21"/>
    <w:rsid w:val="009A4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3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1461</Words>
  <Characters>8331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Красюковка</Company>
  <LinksUpToDate>false</LinksUpToDate>
  <CharactersWithSpaces>9773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Финансист</dc:creator>
  <cp:keywords/>
  <dc:description/>
  <cp:lastModifiedBy>Финансист</cp:lastModifiedBy>
  <cp:revision>5</cp:revision>
  <dcterms:created xsi:type="dcterms:W3CDTF">2016-03-24T14:33:00Z</dcterms:created>
  <dcterms:modified xsi:type="dcterms:W3CDTF">2015-12-28T06:05:00Z</dcterms:modified>
</cp:coreProperties>
</file>